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E9" w:rsidRPr="008066AA" w:rsidRDefault="001D25BF" w:rsidP="001D25BF">
      <w:pPr>
        <w:pStyle w:val="NormalnyWeb"/>
        <w:spacing w:line="288" w:lineRule="auto"/>
        <w:ind w:left="150"/>
        <w:jc w:val="right"/>
        <w:rPr>
          <w:rStyle w:val="Pogrubienie"/>
          <w:rFonts w:ascii="Verdana" w:hAnsi="Verdana"/>
          <w:b w:val="0"/>
          <w:bCs w:val="0"/>
          <w:color w:val="333333"/>
          <w:sz w:val="22"/>
          <w:szCs w:val="22"/>
        </w:rPr>
      </w:pPr>
      <w:r>
        <w:rPr>
          <w:rStyle w:val="Pogrubienie"/>
          <w:rFonts w:ascii="Verdana" w:hAnsi="Verdana"/>
          <w:color w:val="333333"/>
          <w:sz w:val="22"/>
          <w:szCs w:val="22"/>
        </w:rPr>
        <w:t xml:space="preserve">  </w:t>
      </w:r>
      <w:r w:rsidR="003E6028" w:rsidRPr="008066AA">
        <w:rPr>
          <w:rStyle w:val="Pogrubienie"/>
          <w:rFonts w:ascii="Verdana" w:hAnsi="Verdana"/>
          <w:color w:val="333333"/>
          <w:sz w:val="22"/>
          <w:szCs w:val="22"/>
        </w:rPr>
        <w:t>Bolesławiec,</w:t>
      </w:r>
      <w:r w:rsidR="00515795" w:rsidRPr="008066AA">
        <w:rPr>
          <w:rStyle w:val="Pogrubienie"/>
          <w:rFonts w:ascii="Verdana" w:hAnsi="Verdana"/>
          <w:color w:val="333333"/>
          <w:sz w:val="22"/>
          <w:szCs w:val="22"/>
        </w:rPr>
        <w:t xml:space="preserve"> </w:t>
      </w:r>
      <w:r w:rsidR="00DA7FBA" w:rsidRPr="008066AA">
        <w:rPr>
          <w:rStyle w:val="Pogrubienie"/>
          <w:rFonts w:ascii="Verdana" w:hAnsi="Verdana"/>
          <w:color w:val="333333"/>
          <w:sz w:val="22"/>
          <w:szCs w:val="22"/>
        </w:rPr>
        <w:t>2</w:t>
      </w:r>
      <w:r w:rsidR="003E6028" w:rsidRPr="008066AA">
        <w:rPr>
          <w:rStyle w:val="Pogrubienie"/>
          <w:rFonts w:ascii="Verdana" w:hAnsi="Verdana"/>
          <w:color w:val="333333"/>
          <w:sz w:val="22"/>
          <w:szCs w:val="22"/>
        </w:rPr>
        <w:t>5</w:t>
      </w:r>
      <w:r w:rsidR="00DF095A" w:rsidRPr="008066AA">
        <w:rPr>
          <w:rStyle w:val="Pogrubienie"/>
          <w:rFonts w:ascii="Verdana" w:hAnsi="Verdana"/>
          <w:color w:val="333333"/>
          <w:sz w:val="22"/>
          <w:szCs w:val="22"/>
        </w:rPr>
        <w:t xml:space="preserve"> </w:t>
      </w:r>
      <w:r w:rsidR="00CD5922" w:rsidRPr="008066AA">
        <w:rPr>
          <w:rStyle w:val="Pogrubienie"/>
          <w:rFonts w:ascii="Verdana" w:hAnsi="Verdana"/>
          <w:color w:val="333333"/>
          <w:sz w:val="22"/>
          <w:szCs w:val="22"/>
        </w:rPr>
        <w:t>listopada 2021</w:t>
      </w:r>
      <w:r w:rsidR="00F6718C" w:rsidRPr="008066AA">
        <w:rPr>
          <w:rStyle w:val="Pogrubienie"/>
          <w:rFonts w:ascii="Verdana" w:hAnsi="Verdana"/>
          <w:color w:val="333333"/>
          <w:sz w:val="22"/>
          <w:szCs w:val="22"/>
        </w:rPr>
        <w:t xml:space="preserve"> </w:t>
      </w:r>
      <w:r w:rsidR="006B58E9" w:rsidRPr="008066AA">
        <w:rPr>
          <w:rStyle w:val="Pogrubienie"/>
          <w:rFonts w:ascii="Verdana" w:hAnsi="Verdana"/>
          <w:color w:val="333333"/>
          <w:sz w:val="22"/>
          <w:szCs w:val="22"/>
        </w:rPr>
        <w:t>r.</w:t>
      </w:r>
    </w:p>
    <w:p w:rsidR="00BE03C0" w:rsidRPr="008066AA" w:rsidRDefault="00D86E6A" w:rsidP="00E931B7">
      <w:pPr>
        <w:pStyle w:val="NormalnyWeb"/>
        <w:jc w:val="center"/>
        <w:rPr>
          <w:rStyle w:val="Pogrubienie"/>
          <w:rFonts w:ascii="Verdana" w:hAnsi="Verdana"/>
          <w:color w:val="333333"/>
          <w:sz w:val="48"/>
          <w:szCs w:val="48"/>
        </w:rPr>
      </w:pPr>
      <w:r w:rsidRPr="008066AA">
        <w:rPr>
          <w:rStyle w:val="Pogrubienie"/>
          <w:rFonts w:ascii="Verdana" w:hAnsi="Verdana"/>
          <w:color w:val="333333"/>
          <w:sz w:val="48"/>
          <w:szCs w:val="48"/>
        </w:rPr>
        <w:t>OGŁOSZENIE</w:t>
      </w:r>
    </w:p>
    <w:p w:rsidR="00BE03C0" w:rsidRPr="008066AA" w:rsidRDefault="003D607F" w:rsidP="00766A42">
      <w:pPr>
        <w:pStyle w:val="NormalnyWeb"/>
        <w:ind w:left="150"/>
        <w:jc w:val="center"/>
        <w:rPr>
          <w:rStyle w:val="Pogrubienie"/>
          <w:rFonts w:ascii="Verdana" w:hAnsi="Verdana"/>
          <w:color w:val="333333"/>
          <w:sz w:val="32"/>
          <w:szCs w:val="32"/>
        </w:rPr>
      </w:pPr>
      <w:r w:rsidRPr="008066AA">
        <w:rPr>
          <w:rStyle w:val="Pogrubienie"/>
          <w:rFonts w:ascii="Verdana" w:hAnsi="Verdana"/>
          <w:color w:val="333333"/>
          <w:sz w:val="32"/>
          <w:szCs w:val="32"/>
        </w:rPr>
        <w:t>wyniki konsultacji</w:t>
      </w:r>
    </w:p>
    <w:p w:rsidR="0017108A" w:rsidRPr="008066AA" w:rsidRDefault="00D86E6A" w:rsidP="00766A42">
      <w:pPr>
        <w:pStyle w:val="NormalnyWeb"/>
        <w:ind w:left="150"/>
        <w:jc w:val="center"/>
        <w:rPr>
          <w:rStyle w:val="Pogrubienie"/>
          <w:rFonts w:ascii="Verdana" w:hAnsi="Verdana"/>
          <w:color w:val="333333"/>
          <w:sz w:val="26"/>
          <w:szCs w:val="26"/>
        </w:rPr>
      </w:pPr>
      <w:r w:rsidRPr="008066AA">
        <w:rPr>
          <w:rFonts w:ascii="Verdana" w:hAnsi="Verdana"/>
          <w:b/>
          <w:bCs/>
          <w:color w:val="333333"/>
          <w:sz w:val="32"/>
          <w:szCs w:val="32"/>
        </w:rPr>
        <w:br/>
      </w:r>
      <w:r w:rsidR="00D52306" w:rsidRPr="008066AA">
        <w:rPr>
          <w:rStyle w:val="Pogrubienie"/>
          <w:rFonts w:ascii="Verdana" w:hAnsi="Verdana"/>
          <w:color w:val="333333"/>
          <w:sz w:val="26"/>
          <w:szCs w:val="26"/>
        </w:rPr>
        <w:t>Prezydent Miasta Bolesławiec ogłasza wyniki konsultacji</w:t>
      </w:r>
      <w:r w:rsidR="000B61F1" w:rsidRPr="008066AA">
        <w:rPr>
          <w:rStyle w:val="Pogrubienie"/>
          <w:rFonts w:ascii="Verdana" w:hAnsi="Verdana"/>
          <w:color w:val="333333"/>
          <w:sz w:val="26"/>
          <w:szCs w:val="26"/>
        </w:rPr>
        <w:t xml:space="preserve"> </w:t>
      </w:r>
    </w:p>
    <w:p w:rsidR="00515795" w:rsidRPr="008066AA" w:rsidRDefault="00207481" w:rsidP="00DA62CD">
      <w:pPr>
        <w:jc w:val="center"/>
        <w:rPr>
          <w:rFonts w:ascii="Verdana" w:hAnsi="Verdana"/>
          <w:b/>
          <w:sz w:val="28"/>
          <w:szCs w:val="28"/>
        </w:rPr>
      </w:pPr>
      <w:r w:rsidRPr="008066AA">
        <w:rPr>
          <w:rFonts w:ascii="Verdana" w:hAnsi="Verdana"/>
          <w:b/>
          <w:sz w:val="28"/>
          <w:szCs w:val="28"/>
        </w:rPr>
        <w:t>p</w:t>
      </w:r>
      <w:r w:rsidR="00515795" w:rsidRPr="008066AA">
        <w:rPr>
          <w:rFonts w:ascii="Verdana" w:hAnsi="Verdana"/>
          <w:b/>
          <w:sz w:val="28"/>
          <w:szCs w:val="28"/>
        </w:rPr>
        <w:t>rojekt</w:t>
      </w:r>
      <w:r w:rsidR="00DA62CD" w:rsidRPr="008066AA">
        <w:rPr>
          <w:rFonts w:ascii="Verdana" w:hAnsi="Verdana"/>
          <w:b/>
          <w:sz w:val="28"/>
          <w:szCs w:val="28"/>
        </w:rPr>
        <w:t>u</w:t>
      </w:r>
      <w:r w:rsidR="00515795" w:rsidRPr="008066AA">
        <w:rPr>
          <w:rFonts w:ascii="Verdana" w:hAnsi="Verdana"/>
          <w:b/>
          <w:sz w:val="28"/>
          <w:szCs w:val="28"/>
        </w:rPr>
        <w:t xml:space="preserve"> uchwały w sprawie przyjęcia „</w:t>
      </w:r>
      <w:r w:rsidR="00DA7FBA" w:rsidRPr="008066AA">
        <w:rPr>
          <w:rFonts w:ascii="Verdana" w:hAnsi="Verdana"/>
          <w:b/>
          <w:bCs/>
          <w:sz w:val="28"/>
          <w:szCs w:val="28"/>
        </w:rPr>
        <w:t>Rocznego Programu Współpracy Gminy Miejskiej Bolesławiec z Organizacjami Pozarządowymi oraz z Podmiotami Prowadzącymi Działalność</w:t>
      </w:r>
      <w:r w:rsidR="00CD5922" w:rsidRPr="008066AA">
        <w:rPr>
          <w:rFonts w:ascii="Verdana" w:hAnsi="Verdana"/>
          <w:b/>
          <w:bCs/>
          <w:sz w:val="28"/>
          <w:szCs w:val="28"/>
        </w:rPr>
        <w:t xml:space="preserve"> Pożytku Publicznego na rok 2022</w:t>
      </w:r>
      <w:r w:rsidR="00E931B7">
        <w:rPr>
          <w:rFonts w:ascii="Verdana" w:hAnsi="Verdana"/>
          <w:b/>
          <w:sz w:val="28"/>
          <w:szCs w:val="28"/>
        </w:rPr>
        <w:t>”</w:t>
      </w:r>
    </w:p>
    <w:p w:rsidR="00515795" w:rsidRPr="008066AA" w:rsidRDefault="00515795" w:rsidP="00515795">
      <w:pPr>
        <w:jc w:val="both"/>
        <w:rPr>
          <w:rFonts w:ascii="Verdana" w:hAnsi="Verdana"/>
          <w:b/>
          <w:sz w:val="28"/>
          <w:szCs w:val="28"/>
        </w:rPr>
      </w:pPr>
    </w:p>
    <w:p w:rsidR="00762C2A" w:rsidRPr="008066AA" w:rsidRDefault="00762C2A" w:rsidP="00515795">
      <w:pPr>
        <w:jc w:val="both"/>
        <w:rPr>
          <w:rFonts w:ascii="Verdana" w:hAnsi="Verdana"/>
          <w:sz w:val="28"/>
          <w:szCs w:val="28"/>
        </w:rPr>
      </w:pPr>
    </w:p>
    <w:p w:rsidR="00CC4915" w:rsidRPr="008066AA" w:rsidRDefault="00417546" w:rsidP="00515795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8066AA">
        <w:rPr>
          <w:rFonts w:ascii="Verdana" w:hAnsi="Verdana"/>
          <w:color w:val="333333"/>
          <w:sz w:val="26"/>
          <w:szCs w:val="26"/>
        </w:rPr>
        <w:t>Zakończono konsultacje społeczne</w:t>
      </w:r>
      <w:r w:rsidR="001D25BF">
        <w:rPr>
          <w:rFonts w:ascii="Verdana" w:hAnsi="Verdana"/>
          <w:color w:val="333333"/>
          <w:sz w:val="26"/>
          <w:szCs w:val="26"/>
        </w:rPr>
        <w:t xml:space="preserve"> z organizacjami pozarządowymi </w:t>
      </w:r>
      <w:r w:rsidR="003F78FA" w:rsidRPr="008066AA">
        <w:rPr>
          <w:rFonts w:ascii="Verdana" w:hAnsi="Verdana"/>
          <w:color w:val="333333"/>
          <w:sz w:val="26"/>
          <w:szCs w:val="26"/>
        </w:rPr>
        <w:t xml:space="preserve">i </w:t>
      </w:r>
      <w:r w:rsidR="00CC4915" w:rsidRPr="008066AA">
        <w:rPr>
          <w:rFonts w:ascii="Verdana" w:hAnsi="Verdana"/>
          <w:sz w:val="26"/>
          <w:szCs w:val="26"/>
        </w:rPr>
        <w:t>podmiotami, o których mowa w art. 3 ust. 3 ustawy o działalności pożytku</w:t>
      </w:r>
      <w:r w:rsidR="008066AA">
        <w:rPr>
          <w:rFonts w:ascii="Verdana" w:hAnsi="Verdana"/>
          <w:sz w:val="26"/>
          <w:szCs w:val="26"/>
        </w:rPr>
        <w:t xml:space="preserve"> </w:t>
      </w:r>
      <w:r w:rsidR="00CC4915" w:rsidRPr="008066AA">
        <w:rPr>
          <w:rFonts w:ascii="Verdana" w:hAnsi="Verdana"/>
          <w:sz w:val="26"/>
          <w:szCs w:val="26"/>
        </w:rPr>
        <w:t xml:space="preserve">publicznego i o wolontariacie, </w:t>
      </w:r>
      <w:r w:rsidR="00CC4915" w:rsidRPr="008066AA">
        <w:rPr>
          <w:rFonts w:ascii="Verdana" w:hAnsi="Verdana"/>
          <w:bCs/>
          <w:sz w:val="26"/>
          <w:szCs w:val="26"/>
        </w:rPr>
        <w:t>projektów aktów prawa miejscowego w dziedzinach dotyczących działalności statutowej tych organizacji.</w:t>
      </w:r>
    </w:p>
    <w:p w:rsidR="001D25BF" w:rsidRDefault="00627DAA" w:rsidP="001D25BF">
      <w:pPr>
        <w:pStyle w:val="NormalnyWeb"/>
        <w:spacing w:line="276" w:lineRule="auto"/>
        <w:jc w:val="both"/>
        <w:rPr>
          <w:rFonts w:ascii="Verdana" w:hAnsi="Verdana"/>
          <w:color w:val="333333"/>
          <w:sz w:val="26"/>
          <w:szCs w:val="26"/>
        </w:rPr>
      </w:pPr>
      <w:r w:rsidRPr="008066AA">
        <w:rPr>
          <w:rFonts w:ascii="Verdana" w:hAnsi="Verdana"/>
          <w:color w:val="333333"/>
          <w:sz w:val="26"/>
          <w:szCs w:val="26"/>
        </w:rPr>
        <w:t xml:space="preserve">Konsultacje przeprowadzone były w trybie </w:t>
      </w:r>
      <w:r w:rsidR="00F21A92" w:rsidRPr="008066AA">
        <w:rPr>
          <w:rFonts w:ascii="Verdana" w:hAnsi="Verdana"/>
          <w:color w:val="333333"/>
          <w:sz w:val="26"/>
          <w:szCs w:val="26"/>
        </w:rPr>
        <w:t>p</w:t>
      </w:r>
      <w:r w:rsidR="008066AA">
        <w:rPr>
          <w:rFonts w:ascii="Verdana" w:hAnsi="Verdana"/>
          <w:sz w:val="26"/>
          <w:szCs w:val="26"/>
        </w:rPr>
        <w:t xml:space="preserve">isemnego wyrażenia opinii </w:t>
      </w:r>
      <w:r w:rsidR="00F21A92" w:rsidRPr="008066AA">
        <w:rPr>
          <w:rFonts w:ascii="Verdana" w:hAnsi="Verdana"/>
          <w:sz w:val="26"/>
          <w:szCs w:val="26"/>
        </w:rPr>
        <w:t>w powyższyc</w:t>
      </w:r>
      <w:r w:rsidR="001D25BF">
        <w:rPr>
          <w:rFonts w:ascii="Verdana" w:hAnsi="Verdana"/>
          <w:sz w:val="26"/>
          <w:szCs w:val="26"/>
        </w:rPr>
        <w:t xml:space="preserve">h kwestiach. Opinie przyjmowane </w:t>
      </w:r>
      <w:r w:rsidR="00D62C5D" w:rsidRPr="008066AA">
        <w:rPr>
          <w:rFonts w:ascii="Verdana" w:hAnsi="Verdana"/>
          <w:sz w:val="26"/>
          <w:szCs w:val="26"/>
        </w:rPr>
        <w:t>były</w:t>
      </w:r>
      <w:r w:rsidR="001D25BF">
        <w:rPr>
          <w:rFonts w:ascii="Verdana" w:hAnsi="Verdana"/>
          <w:sz w:val="26"/>
          <w:szCs w:val="26"/>
        </w:rPr>
        <w:t xml:space="preserve"> </w:t>
      </w:r>
      <w:r w:rsidR="00F21A92" w:rsidRPr="008066AA">
        <w:rPr>
          <w:rFonts w:ascii="Verdana" w:hAnsi="Verdana"/>
          <w:sz w:val="26"/>
          <w:szCs w:val="26"/>
        </w:rPr>
        <w:t>na załączonym</w:t>
      </w:r>
      <w:r w:rsidR="00D62C5D" w:rsidRPr="008066AA">
        <w:rPr>
          <w:rFonts w:ascii="Verdana" w:hAnsi="Verdana"/>
          <w:sz w:val="26"/>
          <w:szCs w:val="26"/>
        </w:rPr>
        <w:t xml:space="preserve"> do ogłoszenia formularz</w:t>
      </w:r>
      <w:r w:rsidR="0049035D" w:rsidRPr="008066AA">
        <w:rPr>
          <w:rFonts w:ascii="Verdana" w:hAnsi="Verdana"/>
          <w:sz w:val="26"/>
          <w:szCs w:val="26"/>
        </w:rPr>
        <w:t>u</w:t>
      </w:r>
      <w:r w:rsidR="00D62C5D" w:rsidRPr="008066AA">
        <w:rPr>
          <w:rFonts w:ascii="Verdana" w:hAnsi="Verdana"/>
          <w:sz w:val="26"/>
          <w:szCs w:val="26"/>
        </w:rPr>
        <w:t xml:space="preserve">. </w:t>
      </w:r>
      <w:r w:rsidR="00415A13" w:rsidRPr="008066AA">
        <w:rPr>
          <w:rFonts w:ascii="Verdana" w:hAnsi="Verdana"/>
          <w:color w:val="333333"/>
          <w:sz w:val="26"/>
          <w:szCs w:val="26"/>
        </w:rPr>
        <w:t xml:space="preserve">Celem </w:t>
      </w:r>
      <w:r w:rsidR="000B7214" w:rsidRPr="008066AA">
        <w:rPr>
          <w:rFonts w:ascii="Verdana" w:hAnsi="Verdana"/>
          <w:color w:val="333333"/>
          <w:sz w:val="26"/>
          <w:szCs w:val="26"/>
        </w:rPr>
        <w:t>zaproszenia organ</w:t>
      </w:r>
      <w:r w:rsidR="008066AA">
        <w:rPr>
          <w:rFonts w:ascii="Verdana" w:hAnsi="Verdana"/>
          <w:color w:val="333333"/>
          <w:sz w:val="26"/>
          <w:szCs w:val="26"/>
        </w:rPr>
        <w:t xml:space="preserve">izacji pozarządowych do udziału </w:t>
      </w:r>
      <w:r w:rsidR="000B7214" w:rsidRPr="008066AA">
        <w:rPr>
          <w:rFonts w:ascii="Verdana" w:hAnsi="Verdana"/>
          <w:color w:val="333333"/>
          <w:sz w:val="26"/>
          <w:szCs w:val="26"/>
        </w:rPr>
        <w:t xml:space="preserve">w konsultacjach było poznanie opinii w </w:t>
      </w:r>
      <w:r w:rsidR="0049035D" w:rsidRPr="008066AA">
        <w:rPr>
          <w:rFonts w:ascii="Verdana" w:hAnsi="Verdana"/>
          <w:color w:val="333333"/>
          <w:sz w:val="26"/>
          <w:szCs w:val="26"/>
        </w:rPr>
        <w:t>przedmiotowych sprawach</w:t>
      </w:r>
      <w:r w:rsidR="001D25BF">
        <w:rPr>
          <w:rFonts w:ascii="Verdana" w:hAnsi="Verdana"/>
          <w:color w:val="333333"/>
          <w:sz w:val="26"/>
          <w:szCs w:val="26"/>
        </w:rPr>
        <w:t>.</w:t>
      </w:r>
    </w:p>
    <w:p w:rsidR="001D25BF" w:rsidRDefault="00515795" w:rsidP="001D25BF">
      <w:pPr>
        <w:pStyle w:val="NormalnyWeb"/>
        <w:spacing w:line="276" w:lineRule="auto"/>
        <w:jc w:val="both"/>
        <w:rPr>
          <w:rFonts w:ascii="Verdana" w:hAnsi="Verdana"/>
          <w:color w:val="333333"/>
          <w:sz w:val="26"/>
          <w:szCs w:val="26"/>
        </w:rPr>
      </w:pPr>
      <w:r w:rsidRPr="008066AA">
        <w:rPr>
          <w:rFonts w:ascii="Verdana" w:hAnsi="Verdana"/>
          <w:b/>
          <w:color w:val="333333"/>
          <w:sz w:val="26"/>
          <w:szCs w:val="26"/>
        </w:rPr>
        <w:t xml:space="preserve"> </w:t>
      </w:r>
      <w:r w:rsidR="0094094B" w:rsidRPr="008066AA">
        <w:rPr>
          <w:rFonts w:ascii="Verdana" w:hAnsi="Verdana"/>
          <w:b/>
          <w:color w:val="333333"/>
          <w:sz w:val="26"/>
          <w:szCs w:val="26"/>
        </w:rPr>
        <w:t xml:space="preserve">Nie zgłoszono </w:t>
      </w:r>
      <w:r w:rsidR="008D73B4" w:rsidRPr="008066AA">
        <w:rPr>
          <w:rFonts w:ascii="Verdana" w:hAnsi="Verdana"/>
          <w:b/>
          <w:color w:val="333333"/>
          <w:sz w:val="26"/>
          <w:szCs w:val="26"/>
        </w:rPr>
        <w:t xml:space="preserve">wniosków oraz </w:t>
      </w:r>
      <w:r w:rsidR="0094094B" w:rsidRPr="008066AA">
        <w:rPr>
          <w:rFonts w:ascii="Verdana" w:hAnsi="Verdana"/>
          <w:b/>
          <w:color w:val="333333"/>
          <w:sz w:val="26"/>
          <w:szCs w:val="26"/>
        </w:rPr>
        <w:t>uwag</w:t>
      </w:r>
      <w:r w:rsidR="0049035D" w:rsidRPr="008066AA">
        <w:rPr>
          <w:rFonts w:ascii="Verdana" w:hAnsi="Verdana"/>
          <w:b/>
          <w:color w:val="333333"/>
          <w:sz w:val="26"/>
          <w:szCs w:val="26"/>
        </w:rPr>
        <w:t xml:space="preserve"> </w:t>
      </w:r>
      <w:r w:rsidR="00B86212" w:rsidRPr="008066AA">
        <w:rPr>
          <w:rFonts w:ascii="Verdana" w:hAnsi="Verdana"/>
          <w:b/>
          <w:color w:val="333333"/>
          <w:sz w:val="26"/>
          <w:szCs w:val="26"/>
        </w:rPr>
        <w:t>do zaproponowan</w:t>
      </w:r>
      <w:r w:rsidR="00207481" w:rsidRPr="008066AA">
        <w:rPr>
          <w:rFonts w:ascii="Verdana" w:hAnsi="Verdana"/>
          <w:b/>
          <w:color w:val="333333"/>
          <w:sz w:val="26"/>
          <w:szCs w:val="26"/>
        </w:rPr>
        <w:t>ego</w:t>
      </w:r>
      <w:r w:rsidR="00B86212" w:rsidRPr="008066AA">
        <w:rPr>
          <w:rFonts w:ascii="Verdana" w:hAnsi="Verdana"/>
          <w:b/>
          <w:color w:val="333333"/>
          <w:sz w:val="26"/>
          <w:szCs w:val="26"/>
        </w:rPr>
        <w:t xml:space="preserve"> projekt</w:t>
      </w:r>
      <w:r w:rsidR="00207481" w:rsidRPr="008066AA">
        <w:rPr>
          <w:rFonts w:ascii="Verdana" w:hAnsi="Verdana"/>
          <w:b/>
          <w:color w:val="333333"/>
          <w:sz w:val="26"/>
          <w:szCs w:val="26"/>
        </w:rPr>
        <w:t>u</w:t>
      </w:r>
      <w:r w:rsidR="004A7D20" w:rsidRPr="008066AA">
        <w:rPr>
          <w:rFonts w:ascii="Verdana" w:hAnsi="Verdana"/>
          <w:b/>
          <w:color w:val="333333"/>
          <w:sz w:val="26"/>
          <w:szCs w:val="26"/>
        </w:rPr>
        <w:t xml:space="preserve"> uchwał</w:t>
      </w:r>
      <w:r w:rsidR="00207481" w:rsidRPr="008066AA">
        <w:rPr>
          <w:rFonts w:ascii="Verdana" w:hAnsi="Verdana"/>
          <w:b/>
          <w:color w:val="333333"/>
          <w:sz w:val="26"/>
          <w:szCs w:val="26"/>
        </w:rPr>
        <w:t>y</w:t>
      </w:r>
      <w:r w:rsidR="004A7D20" w:rsidRPr="008066AA">
        <w:rPr>
          <w:rFonts w:ascii="Verdana" w:hAnsi="Verdana"/>
          <w:b/>
          <w:color w:val="333333"/>
          <w:sz w:val="26"/>
          <w:szCs w:val="26"/>
        </w:rPr>
        <w:t>.</w:t>
      </w:r>
    </w:p>
    <w:p w:rsidR="001D25BF" w:rsidRPr="001D25BF" w:rsidRDefault="000F1FCA" w:rsidP="001D25BF">
      <w:pPr>
        <w:pStyle w:val="NormalnyWeb"/>
        <w:spacing w:before="0" w:beforeAutospacing="0" w:after="0" w:afterAutospacing="0"/>
        <w:ind w:left="3538" w:firstLine="709"/>
        <w:jc w:val="center"/>
        <w:rPr>
          <w:rFonts w:ascii="Verdana" w:hAnsi="Verdana"/>
          <w:bCs/>
          <w:color w:val="000000"/>
          <w:spacing w:val="-7"/>
        </w:rPr>
      </w:pPr>
      <w:r w:rsidRPr="001D25BF">
        <w:rPr>
          <w:rFonts w:ascii="Verdana" w:hAnsi="Verdana"/>
          <w:bCs/>
          <w:color w:val="000000"/>
          <w:spacing w:val="-7"/>
        </w:rPr>
        <w:t>II Zastępca</w:t>
      </w:r>
    </w:p>
    <w:p w:rsidR="001D25BF" w:rsidRPr="001D25BF" w:rsidRDefault="000F1FCA" w:rsidP="001D25BF">
      <w:pPr>
        <w:pStyle w:val="NormalnyWeb"/>
        <w:spacing w:before="0" w:beforeAutospacing="0" w:after="0" w:afterAutospacing="0"/>
        <w:ind w:left="3538" w:firstLine="709"/>
        <w:jc w:val="center"/>
        <w:rPr>
          <w:rFonts w:ascii="Verdana" w:hAnsi="Verdana"/>
          <w:bCs/>
          <w:color w:val="000000"/>
          <w:spacing w:val="-7"/>
        </w:rPr>
      </w:pPr>
      <w:r w:rsidRPr="001D25BF">
        <w:rPr>
          <w:rFonts w:ascii="Verdana" w:hAnsi="Verdana"/>
          <w:bCs/>
          <w:color w:val="000000"/>
          <w:spacing w:val="-7"/>
        </w:rPr>
        <w:t>Prezydenta Miasta</w:t>
      </w:r>
    </w:p>
    <w:p w:rsidR="00AC3621" w:rsidRPr="001D25BF" w:rsidRDefault="000F1FCA" w:rsidP="001D25BF">
      <w:pPr>
        <w:pStyle w:val="NormalnyWeb"/>
        <w:spacing w:line="276" w:lineRule="auto"/>
        <w:ind w:left="3540" w:firstLine="708"/>
        <w:jc w:val="center"/>
        <w:rPr>
          <w:rFonts w:ascii="Verdana" w:hAnsi="Verdana"/>
        </w:rPr>
      </w:pPr>
      <w:r w:rsidRPr="001D25BF">
        <w:rPr>
          <w:rFonts w:ascii="Verdana" w:hAnsi="Verdana"/>
          <w:bCs/>
          <w:color w:val="000000"/>
          <w:spacing w:val="-7"/>
        </w:rPr>
        <w:t xml:space="preserve">/-/ Iwona </w:t>
      </w:r>
      <w:proofErr w:type="spellStart"/>
      <w:r w:rsidRPr="001D25BF">
        <w:rPr>
          <w:rFonts w:ascii="Verdana" w:hAnsi="Verdana"/>
          <w:bCs/>
          <w:color w:val="000000"/>
          <w:spacing w:val="-7"/>
        </w:rPr>
        <w:t>Mandżuk</w:t>
      </w:r>
      <w:proofErr w:type="spellEnd"/>
      <w:r w:rsidRPr="001D25BF">
        <w:rPr>
          <w:rFonts w:ascii="Verdana" w:hAnsi="Verdana"/>
          <w:bCs/>
          <w:color w:val="000000"/>
          <w:spacing w:val="-7"/>
        </w:rPr>
        <w:t>-Dudek</w:t>
      </w:r>
      <w:r w:rsidR="00AC3621" w:rsidRPr="001D25BF">
        <w:rPr>
          <w:rFonts w:ascii="Verdana" w:hAnsi="Verdana"/>
          <w:bCs/>
          <w:color w:val="000000"/>
          <w:spacing w:val="-7"/>
        </w:rPr>
        <w:t xml:space="preserve">  </w:t>
      </w:r>
      <w:bookmarkStart w:id="0" w:name="_GoBack"/>
      <w:bookmarkEnd w:id="0"/>
    </w:p>
    <w:sectPr w:rsidR="00AC3621" w:rsidRPr="001D25BF" w:rsidSect="00FE7940">
      <w:headerReference w:type="first" r:id="rId7"/>
      <w:pgSz w:w="11906" w:h="16838"/>
      <w:pgMar w:top="246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AA" w:rsidRDefault="002804AA">
      <w:r>
        <w:separator/>
      </w:r>
    </w:p>
  </w:endnote>
  <w:endnote w:type="continuationSeparator" w:id="0">
    <w:p w:rsidR="002804AA" w:rsidRDefault="002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AA" w:rsidRDefault="002804AA">
      <w:r>
        <w:separator/>
      </w:r>
    </w:p>
  </w:footnote>
  <w:footnote w:type="continuationSeparator" w:id="0">
    <w:p w:rsidR="002804AA" w:rsidRDefault="0028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FE" w:rsidRDefault="00AD2A19">
    <w:pPr>
      <w:pStyle w:val="Nagwek"/>
    </w:pPr>
    <w:r>
      <w:rPr>
        <w:noProof/>
      </w:rPr>
      <w:drawing>
        <wp:inline distT="0" distB="0" distL="0" distR="0">
          <wp:extent cx="5753100" cy="1028700"/>
          <wp:effectExtent l="0" t="0" r="0" b="0"/>
          <wp:docPr id="7" name="Obraz 7" descr="Nagłówek do firmówki Prezy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główek do firmówki Prezyd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E85"/>
    <w:multiLevelType w:val="hybridMultilevel"/>
    <w:tmpl w:val="09CC2000"/>
    <w:lvl w:ilvl="0" w:tplc="B9AA54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C84D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93E37"/>
    <w:multiLevelType w:val="hybridMultilevel"/>
    <w:tmpl w:val="089490CE"/>
    <w:lvl w:ilvl="0" w:tplc="922AC7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252EA"/>
    <w:multiLevelType w:val="hybridMultilevel"/>
    <w:tmpl w:val="3614E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52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44B94"/>
    <w:multiLevelType w:val="multilevel"/>
    <w:tmpl w:val="5156E728"/>
    <w:lvl w:ilvl="0">
      <w:start w:val="1"/>
      <w:numFmt w:val="decimal"/>
      <w:lvlText w:val="%1."/>
      <w:lvlJc w:val="left"/>
      <w:pPr>
        <w:tabs>
          <w:tab w:val="num" w:pos="540"/>
        </w:tabs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  <w:color w:val="auto"/>
      </w:rPr>
    </w:lvl>
    <w:lvl w:ilvl="2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AFB5401"/>
    <w:multiLevelType w:val="hybridMultilevel"/>
    <w:tmpl w:val="418039C0"/>
    <w:lvl w:ilvl="0" w:tplc="9AD20B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0A04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55C2E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74089"/>
    <w:multiLevelType w:val="hybridMultilevel"/>
    <w:tmpl w:val="F288D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D4803"/>
    <w:multiLevelType w:val="hybridMultilevel"/>
    <w:tmpl w:val="A37A115C"/>
    <w:lvl w:ilvl="0" w:tplc="0226CF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75140"/>
    <w:multiLevelType w:val="hybridMultilevel"/>
    <w:tmpl w:val="754A2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21D6E">
      <w:start w:val="4"/>
      <w:numFmt w:val="decimal"/>
      <w:lvlText w:val="%2."/>
      <w:lvlJc w:val="left"/>
      <w:pPr>
        <w:tabs>
          <w:tab w:val="num" w:pos="1080"/>
        </w:tabs>
        <w:ind w:left="119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61725"/>
    <w:multiLevelType w:val="hybridMultilevel"/>
    <w:tmpl w:val="D52ECA3C"/>
    <w:lvl w:ilvl="0" w:tplc="4CD62D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B7EC7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2E4DB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C1F76"/>
    <w:multiLevelType w:val="hybridMultilevel"/>
    <w:tmpl w:val="354C11DA"/>
    <w:lvl w:ilvl="0" w:tplc="455C2E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5C2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B079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0E3AF0"/>
    <w:multiLevelType w:val="hybridMultilevel"/>
    <w:tmpl w:val="89DC393A"/>
    <w:lvl w:ilvl="0" w:tplc="1B5C01C0">
      <w:numFmt w:val="bullet"/>
      <w:lvlText w:val=""/>
      <w:lvlJc w:val="left"/>
      <w:pPr>
        <w:tabs>
          <w:tab w:val="num" w:pos="2295"/>
        </w:tabs>
        <w:ind w:left="229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22DA"/>
    <w:multiLevelType w:val="hybridMultilevel"/>
    <w:tmpl w:val="924E1CCE"/>
    <w:lvl w:ilvl="0" w:tplc="246800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495"/>
        </w:tabs>
        <w:ind w:left="-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</w:abstractNum>
  <w:abstractNum w:abstractNumId="13" w15:restartNumberingAfterBreak="0">
    <w:nsid w:val="4E2C3E4B"/>
    <w:multiLevelType w:val="hybridMultilevel"/>
    <w:tmpl w:val="2E084C56"/>
    <w:lvl w:ilvl="0" w:tplc="1B5C01C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DF36C5A4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4" w15:restartNumberingAfterBreak="0">
    <w:nsid w:val="5D501FF2"/>
    <w:multiLevelType w:val="multilevel"/>
    <w:tmpl w:val="6E6A49DE"/>
    <w:lvl w:ilvl="0">
      <w:start w:val="1"/>
      <w:numFmt w:val="decimal"/>
      <w:lvlText w:val="%1."/>
      <w:lvlJc w:val="left"/>
      <w:pPr>
        <w:tabs>
          <w:tab w:val="num" w:pos="540"/>
        </w:tabs>
      </w:pPr>
      <w:rPr>
        <w:rFonts w:ascii="Times New Roman" w:eastAsia="Times New Roman" w:hAnsi="Times New Roman" w:cs="Times New Roman"/>
      </w:rPr>
    </w:lvl>
    <w:lvl w:ilvl="1"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624719C9"/>
    <w:multiLevelType w:val="hybridMultilevel"/>
    <w:tmpl w:val="BA7E043C"/>
    <w:lvl w:ilvl="0" w:tplc="1B5C01C0">
      <w:numFmt w:val="bullet"/>
      <w:lvlText w:val=""/>
      <w:lvlJc w:val="left"/>
      <w:pPr>
        <w:tabs>
          <w:tab w:val="num" w:pos="2295"/>
        </w:tabs>
        <w:ind w:left="229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5788F"/>
    <w:multiLevelType w:val="hybridMultilevel"/>
    <w:tmpl w:val="9E7A4D1E"/>
    <w:lvl w:ilvl="0" w:tplc="1B5C01C0">
      <w:numFmt w:val="bullet"/>
      <w:lvlText w:val=""/>
      <w:lvlJc w:val="left"/>
      <w:pPr>
        <w:tabs>
          <w:tab w:val="num" w:pos="2295"/>
        </w:tabs>
        <w:ind w:left="229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02CC0"/>
    <w:multiLevelType w:val="hybridMultilevel"/>
    <w:tmpl w:val="E06C392C"/>
    <w:lvl w:ilvl="0" w:tplc="61126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73891"/>
    <w:multiLevelType w:val="hybridMultilevel"/>
    <w:tmpl w:val="977ACF6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78F357D0"/>
    <w:multiLevelType w:val="hybridMultilevel"/>
    <w:tmpl w:val="C5B67CFA"/>
    <w:lvl w:ilvl="0" w:tplc="302EA9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3"/>
  </w:num>
  <w:num w:numId="5">
    <w:abstractNumId w:val="16"/>
  </w:num>
  <w:num w:numId="6">
    <w:abstractNumId w:val="15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6"/>
  </w:num>
  <w:num w:numId="16">
    <w:abstractNumId w:val="12"/>
  </w:num>
  <w:num w:numId="17">
    <w:abstractNumId w:val="0"/>
  </w:num>
  <w:num w:numId="18">
    <w:abstractNumId w:val="19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A1"/>
    <w:rsid w:val="00023A68"/>
    <w:rsid w:val="00040BB9"/>
    <w:rsid w:val="000516BE"/>
    <w:rsid w:val="00055F79"/>
    <w:rsid w:val="00064B6F"/>
    <w:rsid w:val="000728BA"/>
    <w:rsid w:val="00090423"/>
    <w:rsid w:val="000B61F1"/>
    <w:rsid w:val="000B7214"/>
    <w:rsid w:val="000E2FFE"/>
    <w:rsid w:val="000F1FCA"/>
    <w:rsid w:val="000F6F52"/>
    <w:rsid w:val="00102470"/>
    <w:rsid w:val="00102E82"/>
    <w:rsid w:val="001215D3"/>
    <w:rsid w:val="0012162C"/>
    <w:rsid w:val="00125B60"/>
    <w:rsid w:val="00161A96"/>
    <w:rsid w:val="0017108A"/>
    <w:rsid w:val="00174C1D"/>
    <w:rsid w:val="001D25BF"/>
    <w:rsid w:val="001D4605"/>
    <w:rsid w:val="001E31B3"/>
    <w:rsid w:val="001F1B62"/>
    <w:rsid w:val="001F6E33"/>
    <w:rsid w:val="00207481"/>
    <w:rsid w:val="00214354"/>
    <w:rsid w:val="00216D6F"/>
    <w:rsid w:val="00260BA1"/>
    <w:rsid w:val="00264248"/>
    <w:rsid w:val="002804AA"/>
    <w:rsid w:val="0028360B"/>
    <w:rsid w:val="002D6606"/>
    <w:rsid w:val="002E6465"/>
    <w:rsid w:val="002F4944"/>
    <w:rsid w:val="00307D1A"/>
    <w:rsid w:val="00322FB4"/>
    <w:rsid w:val="0033240D"/>
    <w:rsid w:val="00350C6B"/>
    <w:rsid w:val="00374C13"/>
    <w:rsid w:val="003A6260"/>
    <w:rsid w:val="003D3D84"/>
    <w:rsid w:val="003D607F"/>
    <w:rsid w:val="003D7B26"/>
    <w:rsid w:val="003E0EC6"/>
    <w:rsid w:val="003E6028"/>
    <w:rsid w:val="003F78FA"/>
    <w:rsid w:val="00406B03"/>
    <w:rsid w:val="00414EEF"/>
    <w:rsid w:val="00415A13"/>
    <w:rsid w:val="00417546"/>
    <w:rsid w:val="00437308"/>
    <w:rsid w:val="004445D7"/>
    <w:rsid w:val="004702A7"/>
    <w:rsid w:val="004804B4"/>
    <w:rsid w:val="0049035D"/>
    <w:rsid w:val="004A294E"/>
    <w:rsid w:val="004A3A37"/>
    <w:rsid w:val="004A7D20"/>
    <w:rsid w:val="004B7BDB"/>
    <w:rsid w:val="004C22D5"/>
    <w:rsid w:val="00515795"/>
    <w:rsid w:val="00522423"/>
    <w:rsid w:val="00524264"/>
    <w:rsid w:val="005416CB"/>
    <w:rsid w:val="00557980"/>
    <w:rsid w:val="00560321"/>
    <w:rsid w:val="005F36D6"/>
    <w:rsid w:val="005F6AF4"/>
    <w:rsid w:val="0060192A"/>
    <w:rsid w:val="006030A7"/>
    <w:rsid w:val="006057E1"/>
    <w:rsid w:val="00605822"/>
    <w:rsid w:val="006221D7"/>
    <w:rsid w:val="006252D0"/>
    <w:rsid w:val="00627DAA"/>
    <w:rsid w:val="006365A2"/>
    <w:rsid w:val="0068168B"/>
    <w:rsid w:val="006952B2"/>
    <w:rsid w:val="006A0917"/>
    <w:rsid w:val="006B58E9"/>
    <w:rsid w:val="006E26C0"/>
    <w:rsid w:val="00707D76"/>
    <w:rsid w:val="00733B9C"/>
    <w:rsid w:val="00740700"/>
    <w:rsid w:val="00752E07"/>
    <w:rsid w:val="00762C2A"/>
    <w:rsid w:val="00766A42"/>
    <w:rsid w:val="00777EA0"/>
    <w:rsid w:val="007F33A9"/>
    <w:rsid w:val="007F3EA6"/>
    <w:rsid w:val="008066AA"/>
    <w:rsid w:val="00834778"/>
    <w:rsid w:val="00853475"/>
    <w:rsid w:val="00861D06"/>
    <w:rsid w:val="00890594"/>
    <w:rsid w:val="008D52E2"/>
    <w:rsid w:val="008D73B4"/>
    <w:rsid w:val="00920C3E"/>
    <w:rsid w:val="00927C0D"/>
    <w:rsid w:val="0094094B"/>
    <w:rsid w:val="00982369"/>
    <w:rsid w:val="009A6C22"/>
    <w:rsid w:val="009C24CC"/>
    <w:rsid w:val="009F4DA9"/>
    <w:rsid w:val="00A21B0E"/>
    <w:rsid w:val="00A3153A"/>
    <w:rsid w:val="00AA1D12"/>
    <w:rsid w:val="00AC0E3E"/>
    <w:rsid w:val="00AC3621"/>
    <w:rsid w:val="00AD1D67"/>
    <w:rsid w:val="00AD2A19"/>
    <w:rsid w:val="00AD3B24"/>
    <w:rsid w:val="00AE333C"/>
    <w:rsid w:val="00B0422A"/>
    <w:rsid w:val="00B44BE6"/>
    <w:rsid w:val="00B712CB"/>
    <w:rsid w:val="00B830C6"/>
    <w:rsid w:val="00B86212"/>
    <w:rsid w:val="00BA0522"/>
    <w:rsid w:val="00BC5236"/>
    <w:rsid w:val="00BC5550"/>
    <w:rsid w:val="00BD1CD4"/>
    <w:rsid w:val="00BE03C0"/>
    <w:rsid w:val="00C062CD"/>
    <w:rsid w:val="00C21983"/>
    <w:rsid w:val="00C33474"/>
    <w:rsid w:val="00C46052"/>
    <w:rsid w:val="00C55E25"/>
    <w:rsid w:val="00C62E21"/>
    <w:rsid w:val="00C72846"/>
    <w:rsid w:val="00CC4915"/>
    <w:rsid w:val="00CC61D4"/>
    <w:rsid w:val="00CD5922"/>
    <w:rsid w:val="00CF01DD"/>
    <w:rsid w:val="00CF1C2A"/>
    <w:rsid w:val="00D15A03"/>
    <w:rsid w:val="00D30D88"/>
    <w:rsid w:val="00D344B5"/>
    <w:rsid w:val="00D34F92"/>
    <w:rsid w:val="00D37EC4"/>
    <w:rsid w:val="00D52306"/>
    <w:rsid w:val="00D62C5D"/>
    <w:rsid w:val="00D65934"/>
    <w:rsid w:val="00D70D3C"/>
    <w:rsid w:val="00D82B6A"/>
    <w:rsid w:val="00D86E6A"/>
    <w:rsid w:val="00D9708A"/>
    <w:rsid w:val="00DA2E6C"/>
    <w:rsid w:val="00DA62CD"/>
    <w:rsid w:val="00DA7FBA"/>
    <w:rsid w:val="00DC35B6"/>
    <w:rsid w:val="00DE6154"/>
    <w:rsid w:val="00DF095A"/>
    <w:rsid w:val="00E03A02"/>
    <w:rsid w:val="00E52F89"/>
    <w:rsid w:val="00E55803"/>
    <w:rsid w:val="00E75ABB"/>
    <w:rsid w:val="00E90954"/>
    <w:rsid w:val="00E91B7E"/>
    <w:rsid w:val="00E931B7"/>
    <w:rsid w:val="00EB4BB7"/>
    <w:rsid w:val="00ED66D1"/>
    <w:rsid w:val="00F01930"/>
    <w:rsid w:val="00F16377"/>
    <w:rsid w:val="00F21A92"/>
    <w:rsid w:val="00F3646A"/>
    <w:rsid w:val="00F36B90"/>
    <w:rsid w:val="00F401B1"/>
    <w:rsid w:val="00F6718C"/>
    <w:rsid w:val="00F70A2C"/>
    <w:rsid w:val="00F77E54"/>
    <w:rsid w:val="00F97AC3"/>
    <w:rsid w:val="00F97EB4"/>
    <w:rsid w:val="00FB4266"/>
    <w:rsid w:val="00FB6D20"/>
    <w:rsid w:val="00FD4950"/>
    <w:rsid w:val="00FE7940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718A27-0E02-4518-BE72-B1B31DE3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621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7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E794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C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AC3621"/>
    <w:pPr>
      <w:widowControl/>
      <w:autoSpaceDE/>
      <w:autoSpaceDN/>
      <w:adjustRightInd/>
      <w:ind w:left="708" w:firstLine="12"/>
    </w:pPr>
    <w:rPr>
      <w:sz w:val="24"/>
      <w:szCs w:val="24"/>
    </w:rPr>
  </w:style>
  <w:style w:type="character" w:styleId="Pogrubienie">
    <w:name w:val="Strong"/>
    <w:qFormat/>
    <w:rsid w:val="00AC3621"/>
    <w:rPr>
      <w:b/>
      <w:bCs/>
    </w:rPr>
  </w:style>
  <w:style w:type="character" w:styleId="Hipercze">
    <w:name w:val="Hyperlink"/>
    <w:rsid w:val="00AC3621"/>
    <w:rPr>
      <w:color w:val="0000FF"/>
      <w:u w:val="single"/>
    </w:rPr>
  </w:style>
  <w:style w:type="paragraph" w:styleId="NormalnyWeb">
    <w:name w:val="Normal (Web)"/>
    <w:basedOn w:val="Normalny"/>
    <w:rsid w:val="00D86E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rsid w:val="00F97EB4"/>
    <w:pPr>
      <w:spacing w:after="120"/>
    </w:pPr>
  </w:style>
  <w:style w:type="paragraph" w:customStyle="1" w:styleId="NormalnyWeb4">
    <w:name w:val="Normalny (Web)4"/>
    <w:basedOn w:val="Normalny"/>
    <w:rsid w:val="00E52F89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E0E0E"/>
      <w:sz w:val="26"/>
      <w:szCs w:val="26"/>
    </w:rPr>
  </w:style>
  <w:style w:type="paragraph" w:styleId="Tekstdymka">
    <w:name w:val="Balloon Text"/>
    <w:basedOn w:val="Normalny"/>
    <w:link w:val="TekstdymkaZnak"/>
    <w:rsid w:val="00DF0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F0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0417">
          <w:marLeft w:val="0"/>
          <w:marRight w:val="0"/>
          <w:marTop w:val="0"/>
          <w:marBottom w:val="0"/>
          <w:divBdr>
            <w:top w:val="single" w:sz="6" w:space="0" w:color="377C98"/>
            <w:left w:val="single" w:sz="6" w:space="0" w:color="377C98"/>
            <w:bottom w:val="single" w:sz="6" w:space="0" w:color="377C98"/>
            <w:right w:val="single" w:sz="6" w:space="0" w:color="377C98"/>
          </w:divBdr>
          <w:divsChild>
            <w:div w:id="20881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EB8BF"/>
                <w:bottom w:val="none" w:sz="0" w:space="0" w:color="auto"/>
                <w:right w:val="single" w:sz="6" w:space="8" w:color="9EB8BF"/>
              </w:divBdr>
              <w:divsChild>
                <w:div w:id="935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1306">
          <w:marLeft w:val="0"/>
          <w:marRight w:val="0"/>
          <w:marTop w:val="0"/>
          <w:marBottom w:val="0"/>
          <w:divBdr>
            <w:top w:val="single" w:sz="6" w:space="0" w:color="377C98"/>
            <w:left w:val="single" w:sz="6" w:space="0" w:color="377C98"/>
            <w:bottom w:val="single" w:sz="6" w:space="0" w:color="377C98"/>
            <w:right w:val="single" w:sz="6" w:space="0" w:color="377C98"/>
          </w:divBdr>
          <w:divsChild>
            <w:div w:id="18331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EB8BF"/>
                <w:bottom w:val="none" w:sz="0" w:space="0" w:color="auto"/>
                <w:right w:val="single" w:sz="6" w:space="8" w:color="9EB8BF"/>
              </w:divBdr>
              <w:divsChild>
                <w:div w:id="1831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cz\w%202006%20roku%20Og&#322;oszenia%20w%20Gazecie%20Wyborczej\formularz%20ogl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ogloszenia</Template>
  <TotalTime>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Bolesławiec, dnia</vt:lpstr>
    </vt:vector>
  </TitlesOfParts>
  <Company>Urząd Miasta Bolesławiec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Bolesławiec, dnia</dc:title>
  <dc:subject/>
  <dc:creator>Dolatowska</dc:creator>
  <cp:keywords/>
  <dc:description/>
  <cp:lastModifiedBy>Patrycja Jakimowicz</cp:lastModifiedBy>
  <cp:revision>4</cp:revision>
  <cp:lastPrinted>2021-11-25T06:27:00Z</cp:lastPrinted>
  <dcterms:created xsi:type="dcterms:W3CDTF">2021-11-25T10:43:00Z</dcterms:created>
  <dcterms:modified xsi:type="dcterms:W3CDTF">2021-11-25T10:46:00Z</dcterms:modified>
</cp:coreProperties>
</file>